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525" w:rsidRPr="00B876F8" w:rsidRDefault="00BD752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876F8" w:rsidRDefault="00B876F8">
      <w:pPr>
        <w:pStyle w:val="ConsPlusTitle"/>
        <w:jc w:val="center"/>
        <w:rPr>
          <w:rFonts w:ascii="Times New Roman" w:hAnsi="Times New Roman" w:cs="Times New Roman"/>
          <w:sz w:val="28"/>
        </w:rPr>
      </w:pPr>
      <w:bookmarkStart w:id="0" w:name="P21"/>
      <w:bookmarkEnd w:id="0"/>
      <w:r>
        <w:rPr>
          <w:rFonts w:ascii="Times New Roman" w:hAnsi="Times New Roman" w:cs="Times New Roman"/>
          <w:sz w:val="28"/>
        </w:rPr>
        <w:t>ИЗМЕНЕНИЯ</w:t>
      </w:r>
    </w:p>
    <w:p w:rsidR="00BD7525" w:rsidRPr="00B876F8" w:rsidRDefault="009C5355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Б</w:t>
      </w:r>
      <w:r w:rsidR="00B876F8">
        <w:rPr>
          <w:rFonts w:ascii="Times New Roman" w:hAnsi="Times New Roman" w:cs="Times New Roman"/>
          <w:sz w:val="28"/>
        </w:rPr>
        <w:t>юджет города Л</w:t>
      </w:r>
      <w:r w:rsidR="00B876F8" w:rsidRPr="00B876F8">
        <w:rPr>
          <w:rFonts w:ascii="Times New Roman" w:hAnsi="Times New Roman" w:cs="Times New Roman"/>
          <w:sz w:val="28"/>
        </w:rPr>
        <w:t>ипецка на 2016 год</w:t>
      </w:r>
    </w:p>
    <w:p w:rsidR="00BD7525" w:rsidRPr="00B876F8" w:rsidRDefault="00BD752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876F8" w:rsidRDefault="00B876F8" w:rsidP="00B876F8">
      <w:pPr>
        <w:pStyle w:val="ConsPlusNorma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Приняты</w:t>
      </w:r>
      <w:r w:rsidRPr="00B876F8">
        <w:rPr>
          <w:rFonts w:ascii="Times New Roman" w:hAnsi="Times New Roman" w:cs="Times New Roman"/>
          <w:sz w:val="24"/>
        </w:rPr>
        <w:t xml:space="preserve"> </w:t>
      </w:r>
      <w:r w:rsidR="00BD7525" w:rsidRPr="00B876F8">
        <w:rPr>
          <w:rFonts w:ascii="Times New Roman" w:hAnsi="Times New Roman" w:cs="Times New Roman"/>
          <w:sz w:val="24"/>
        </w:rPr>
        <w:t>решением</w:t>
      </w:r>
      <w:r>
        <w:rPr>
          <w:rFonts w:ascii="Times New Roman" w:hAnsi="Times New Roman" w:cs="Times New Roman"/>
          <w:sz w:val="24"/>
        </w:rPr>
        <w:t xml:space="preserve"> </w:t>
      </w:r>
      <w:r w:rsidR="00907664">
        <w:rPr>
          <w:rFonts w:ascii="Times New Roman" w:hAnsi="Times New Roman" w:cs="Times New Roman"/>
          <w:sz w:val="24"/>
        </w:rPr>
        <w:t xml:space="preserve">сессии </w:t>
      </w:r>
      <w:r>
        <w:rPr>
          <w:rFonts w:ascii="Times New Roman" w:hAnsi="Times New Roman" w:cs="Times New Roman"/>
          <w:sz w:val="24"/>
        </w:rPr>
        <w:t>Липецкого</w:t>
      </w:r>
    </w:p>
    <w:p w:rsidR="00BD7525" w:rsidRPr="00B876F8" w:rsidRDefault="00B876F8" w:rsidP="00B876F8">
      <w:pPr>
        <w:pStyle w:val="ConsPlusNorma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="00BD7525" w:rsidRPr="00B876F8">
        <w:rPr>
          <w:rFonts w:ascii="Times New Roman" w:hAnsi="Times New Roman" w:cs="Times New Roman"/>
          <w:sz w:val="24"/>
        </w:rPr>
        <w:t>ородского</w:t>
      </w:r>
      <w:r>
        <w:rPr>
          <w:rFonts w:ascii="Times New Roman" w:hAnsi="Times New Roman" w:cs="Times New Roman"/>
          <w:sz w:val="24"/>
        </w:rPr>
        <w:t xml:space="preserve"> </w:t>
      </w:r>
      <w:r w:rsidR="00BD7525" w:rsidRPr="00B876F8">
        <w:rPr>
          <w:rFonts w:ascii="Times New Roman" w:hAnsi="Times New Roman" w:cs="Times New Roman"/>
          <w:sz w:val="24"/>
        </w:rPr>
        <w:t>Совета депутатов</w:t>
      </w:r>
    </w:p>
    <w:p w:rsidR="00BD7525" w:rsidRPr="00B876F8" w:rsidRDefault="00BD7525" w:rsidP="00B876F8">
      <w:pPr>
        <w:pStyle w:val="ConsPlusNormal"/>
        <w:rPr>
          <w:rFonts w:ascii="Times New Roman" w:hAnsi="Times New Roman" w:cs="Times New Roman"/>
          <w:sz w:val="24"/>
        </w:rPr>
      </w:pPr>
      <w:r w:rsidRPr="00B876F8">
        <w:rPr>
          <w:rFonts w:ascii="Times New Roman" w:hAnsi="Times New Roman" w:cs="Times New Roman"/>
          <w:sz w:val="24"/>
        </w:rPr>
        <w:t xml:space="preserve">от 01.03.2016 </w:t>
      </w:r>
      <w:r w:rsidR="00CD7E83">
        <w:rPr>
          <w:rFonts w:ascii="Times New Roman" w:hAnsi="Times New Roman" w:cs="Times New Roman"/>
          <w:sz w:val="24"/>
        </w:rPr>
        <w:t>№</w:t>
      </w:r>
      <w:bookmarkStart w:id="1" w:name="_GoBack"/>
      <w:bookmarkEnd w:id="1"/>
      <w:r w:rsidRPr="00B876F8">
        <w:rPr>
          <w:rFonts w:ascii="Times New Roman" w:hAnsi="Times New Roman" w:cs="Times New Roman"/>
          <w:sz w:val="24"/>
        </w:rPr>
        <w:t xml:space="preserve"> 87</w:t>
      </w:r>
    </w:p>
    <w:p w:rsidR="00BD7525" w:rsidRPr="00B876F8" w:rsidRDefault="00BD752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D7525" w:rsidRPr="00B876F8" w:rsidRDefault="00BD752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</w:rPr>
      </w:pPr>
      <w:r w:rsidRPr="00B876F8">
        <w:rPr>
          <w:rFonts w:ascii="Times New Roman" w:hAnsi="Times New Roman" w:cs="Times New Roman"/>
          <w:b/>
          <w:sz w:val="28"/>
        </w:rPr>
        <w:t>Статья 1</w:t>
      </w:r>
    </w:p>
    <w:p w:rsidR="00BD7525" w:rsidRPr="00B876F8" w:rsidRDefault="00BD752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D7525" w:rsidRDefault="00BD752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876F8">
        <w:rPr>
          <w:rFonts w:ascii="Times New Roman" w:hAnsi="Times New Roman" w:cs="Times New Roman"/>
          <w:sz w:val="28"/>
        </w:rPr>
        <w:t xml:space="preserve">Внести в </w:t>
      </w:r>
      <w:hyperlink r:id="rId5" w:history="1">
        <w:r w:rsidRPr="00B876F8">
          <w:rPr>
            <w:rFonts w:ascii="Times New Roman" w:hAnsi="Times New Roman" w:cs="Times New Roman"/>
            <w:sz w:val="28"/>
          </w:rPr>
          <w:t>бюджет</w:t>
        </w:r>
      </w:hyperlink>
      <w:r w:rsidRPr="00B876F8">
        <w:rPr>
          <w:rFonts w:ascii="Times New Roman" w:hAnsi="Times New Roman" w:cs="Times New Roman"/>
          <w:sz w:val="28"/>
        </w:rPr>
        <w:t xml:space="preserve"> города Липецка на 2016 год, утвержденный решением Липецкого городского Совета депутатов от 22.12.2015 N 59 ("Липецкая газета", 2016, 01 января), следующие изменения:</w:t>
      </w:r>
    </w:p>
    <w:p w:rsidR="00B876F8" w:rsidRPr="00B876F8" w:rsidRDefault="00B876F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D7525" w:rsidRPr="00B876F8" w:rsidRDefault="00BD752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876F8">
        <w:rPr>
          <w:rFonts w:ascii="Times New Roman" w:hAnsi="Times New Roman" w:cs="Times New Roman"/>
          <w:sz w:val="28"/>
        </w:rPr>
        <w:t xml:space="preserve">1) в </w:t>
      </w:r>
      <w:hyperlink r:id="rId6" w:history="1">
        <w:r w:rsidRPr="00B876F8">
          <w:rPr>
            <w:rFonts w:ascii="Times New Roman" w:hAnsi="Times New Roman" w:cs="Times New Roman"/>
            <w:sz w:val="28"/>
          </w:rPr>
          <w:t>статье 1</w:t>
        </w:r>
      </w:hyperlink>
      <w:r w:rsidRPr="00B876F8">
        <w:rPr>
          <w:rFonts w:ascii="Times New Roman" w:hAnsi="Times New Roman" w:cs="Times New Roman"/>
          <w:sz w:val="28"/>
        </w:rPr>
        <w:t>:</w:t>
      </w:r>
    </w:p>
    <w:p w:rsidR="00BD7525" w:rsidRPr="00B876F8" w:rsidRDefault="00BD752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876F8">
        <w:rPr>
          <w:rFonts w:ascii="Times New Roman" w:hAnsi="Times New Roman" w:cs="Times New Roman"/>
          <w:sz w:val="28"/>
        </w:rPr>
        <w:t xml:space="preserve">а) в </w:t>
      </w:r>
      <w:hyperlink r:id="rId7" w:history="1">
        <w:r w:rsidRPr="00B876F8">
          <w:rPr>
            <w:rFonts w:ascii="Times New Roman" w:hAnsi="Times New Roman" w:cs="Times New Roman"/>
            <w:sz w:val="28"/>
          </w:rPr>
          <w:t>подпункте 1 пункта 1</w:t>
        </w:r>
      </w:hyperlink>
      <w:r w:rsidRPr="00B876F8">
        <w:rPr>
          <w:rFonts w:ascii="Times New Roman" w:hAnsi="Times New Roman" w:cs="Times New Roman"/>
          <w:sz w:val="28"/>
        </w:rPr>
        <w:t xml:space="preserve"> цифры "7 811 982,2" </w:t>
      </w:r>
      <w:proofErr w:type="gramStart"/>
      <w:r w:rsidRPr="00B876F8">
        <w:rPr>
          <w:rFonts w:ascii="Times New Roman" w:hAnsi="Times New Roman" w:cs="Times New Roman"/>
          <w:sz w:val="28"/>
        </w:rPr>
        <w:t>заменить на цифры</w:t>
      </w:r>
      <w:proofErr w:type="gramEnd"/>
      <w:r w:rsidRPr="00B876F8">
        <w:rPr>
          <w:rFonts w:ascii="Times New Roman" w:hAnsi="Times New Roman" w:cs="Times New Roman"/>
          <w:sz w:val="28"/>
        </w:rPr>
        <w:t xml:space="preserve"> </w:t>
      </w:r>
      <w:r w:rsidR="00D70065">
        <w:rPr>
          <w:rFonts w:ascii="Times New Roman" w:hAnsi="Times New Roman" w:cs="Times New Roman"/>
          <w:sz w:val="28"/>
        </w:rPr>
        <w:t xml:space="preserve">            </w:t>
      </w:r>
      <w:r w:rsidRPr="00B876F8">
        <w:rPr>
          <w:rFonts w:ascii="Times New Roman" w:hAnsi="Times New Roman" w:cs="Times New Roman"/>
          <w:sz w:val="28"/>
        </w:rPr>
        <w:t>"7 888 618,6";</w:t>
      </w:r>
    </w:p>
    <w:p w:rsidR="00BD7525" w:rsidRPr="00B876F8" w:rsidRDefault="00BD752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876F8">
        <w:rPr>
          <w:rFonts w:ascii="Times New Roman" w:hAnsi="Times New Roman" w:cs="Times New Roman"/>
          <w:sz w:val="28"/>
        </w:rPr>
        <w:t xml:space="preserve">б) в </w:t>
      </w:r>
      <w:hyperlink r:id="rId8" w:history="1">
        <w:r w:rsidRPr="00B876F8">
          <w:rPr>
            <w:rFonts w:ascii="Times New Roman" w:hAnsi="Times New Roman" w:cs="Times New Roman"/>
            <w:sz w:val="28"/>
          </w:rPr>
          <w:t>подпункте 2 пункта 1</w:t>
        </w:r>
      </w:hyperlink>
      <w:r w:rsidRPr="00B876F8">
        <w:rPr>
          <w:rFonts w:ascii="Times New Roman" w:hAnsi="Times New Roman" w:cs="Times New Roman"/>
          <w:sz w:val="28"/>
        </w:rPr>
        <w:t xml:space="preserve"> цифры "8 038 209,2" </w:t>
      </w:r>
      <w:proofErr w:type="gramStart"/>
      <w:r w:rsidRPr="00B876F8">
        <w:rPr>
          <w:rFonts w:ascii="Times New Roman" w:hAnsi="Times New Roman" w:cs="Times New Roman"/>
          <w:sz w:val="28"/>
        </w:rPr>
        <w:t>заменить на цифры</w:t>
      </w:r>
      <w:proofErr w:type="gramEnd"/>
      <w:r w:rsidR="00D70065">
        <w:rPr>
          <w:rFonts w:ascii="Times New Roman" w:hAnsi="Times New Roman" w:cs="Times New Roman"/>
          <w:sz w:val="28"/>
        </w:rPr>
        <w:t xml:space="preserve">            </w:t>
      </w:r>
      <w:r w:rsidRPr="00B876F8">
        <w:rPr>
          <w:rFonts w:ascii="Times New Roman" w:hAnsi="Times New Roman" w:cs="Times New Roman"/>
          <w:sz w:val="28"/>
        </w:rPr>
        <w:t xml:space="preserve"> "8 216 781,916";</w:t>
      </w:r>
    </w:p>
    <w:p w:rsidR="00BD7525" w:rsidRPr="00B876F8" w:rsidRDefault="00BD752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876F8">
        <w:rPr>
          <w:rFonts w:ascii="Times New Roman" w:hAnsi="Times New Roman" w:cs="Times New Roman"/>
          <w:sz w:val="28"/>
        </w:rPr>
        <w:t xml:space="preserve">в) в </w:t>
      </w:r>
      <w:hyperlink r:id="rId9" w:history="1">
        <w:r w:rsidRPr="00B876F8">
          <w:rPr>
            <w:rFonts w:ascii="Times New Roman" w:hAnsi="Times New Roman" w:cs="Times New Roman"/>
            <w:sz w:val="28"/>
          </w:rPr>
          <w:t>подпункте 3 пункта 1</w:t>
        </w:r>
      </w:hyperlink>
      <w:r w:rsidRPr="00B876F8">
        <w:rPr>
          <w:rFonts w:ascii="Times New Roman" w:hAnsi="Times New Roman" w:cs="Times New Roman"/>
          <w:sz w:val="28"/>
        </w:rPr>
        <w:t xml:space="preserve"> цифры "226 227,0" </w:t>
      </w:r>
      <w:proofErr w:type="gramStart"/>
      <w:r w:rsidRPr="00B876F8">
        <w:rPr>
          <w:rFonts w:ascii="Times New Roman" w:hAnsi="Times New Roman" w:cs="Times New Roman"/>
          <w:sz w:val="28"/>
        </w:rPr>
        <w:t>заменить на цифры</w:t>
      </w:r>
      <w:proofErr w:type="gramEnd"/>
      <w:r w:rsidR="00D70065">
        <w:rPr>
          <w:rFonts w:ascii="Times New Roman" w:hAnsi="Times New Roman" w:cs="Times New Roman"/>
          <w:sz w:val="28"/>
        </w:rPr>
        <w:t xml:space="preserve">           </w:t>
      </w:r>
      <w:r w:rsidRPr="00B876F8">
        <w:rPr>
          <w:rFonts w:ascii="Times New Roman" w:hAnsi="Times New Roman" w:cs="Times New Roman"/>
          <w:sz w:val="28"/>
        </w:rPr>
        <w:t xml:space="preserve"> "328 163,316";</w:t>
      </w:r>
    </w:p>
    <w:p w:rsidR="00B876F8" w:rsidRDefault="00B876F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D7525" w:rsidRPr="00B876F8" w:rsidRDefault="00BD752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876F8">
        <w:rPr>
          <w:rFonts w:ascii="Times New Roman" w:hAnsi="Times New Roman" w:cs="Times New Roman"/>
          <w:sz w:val="28"/>
        </w:rPr>
        <w:t xml:space="preserve">2) в </w:t>
      </w:r>
      <w:hyperlink r:id="rId10" w:history="1">
        <w:r w:rsidRPr="00B876F8">
          <w:rPr>
            <w:rFonts w:ascii="Times New Roman" w:hAnsi="Times New Roman" w:cs="Times New Roman"/>
            <w:sz w:val="28"/>
          </w:rPr>
          <w:t>статье 4</w:t>
        </w:r>
      </w:hyperlink>
      <w:r w:rsidRPr="00B876F8">
        <w:rPr>
          <w:rFonts w:ascii="Times New Roman" w:hAnsi="Times New Roman" w:cs="Times New Roman"/>
          <w:sz w:val="28"/>
        </w:rPr>
        <w:t>:</w:t>
      </w:r>
    </w:p>
    <w:p w:rsidR="00BD7525" w:rsidRPr="00B876F8" w:rsidRDefault="00BD752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876F8">
        <w:rPr>
          <w:rFonts w:ascii="Times New Roman" w:hAnsi="Times New Roman" w:cs="Times New Roman"/>
          <w:sz w:val="28"/>
        </w:rPr>
        <w:t xml:space="preserve">а) в </w:t>
      </w:r>
      <w:hyperlink r:id="rId11" w:history="1">
        <w:r w:rsidRPr="00B876F8">
          <w:rPr>
            <w:rFonts w:ascii="Times New Roman" w:hAnsi="Times New Roman" w:cs="Times New Roman"/>
            <w:sz w:val="28"/>
          </w:rPr>
          <w:t>пункте 7</w:t>
        </w:r>
      </w:hyperlink>
      <w:r w:rsidRPr="00B876F8">
        <w:rPr>
          <w:rFonts w:ascii="Times New Roman" w:hAnsi="Times New Roman" w:cs="Times New Roman"/>
          <w:sz w:val="28"/>
        </w:rPr>
        <w:t xml:space="preserve"> цифры "436 160,3" </w:t>
      </w:r>
      <w:proofErr w:type="gramStart"/>
      <w:r w:rsidRPr="00B876F8">
        <w:rPr>
          <w:rFonts w:ascii="Times New Roman" w:hAnsi="Times New Roman" w:cs="Times New Roman"/>
          <w:sz w:val="28"/>
        </w:rPr>
        <w:t>заменить на цифры</w:t>
      </w:r>
      <w:proofErr w:type="gramEnd"/>
      <w:r w:rsidRPr="00B876F8">
        <w:rPr>
          <w:rFonts w:ascii="Times New Roman" w:hAnsi="Times New Roman" w:cs="Times New Roman"/>
          <w:sz w:val="28"/>
        </w:rPr>
        <w:t xml:space="preserve"> "436 220,3";</w:t>
      </w:r>
    </w:p>
    <w:p w:rsidR="00BD7525" w:rsidRPr="00B876F8" w:rsidRDefault="00BD752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876F8">
        <w:rPr>
          <w:rFonts w:ascii="Times New Roman" w:hAnsi="Times New Roman" w:cs="Times New Roman"/>
          <w:sz w:val="28"/>
        </w:rPr>
        <w:t xml:space="preserve">б) в </w:t>
      </w:r>
      <w:hyperlink r:id="rId12" w:history="1">
        <w:r w:rsidRPr="00B876F8">
          <w:rPr>
            <w:rFonts w:ascii="Times New Roman" w:hAnsi="Times New Roman" w:cs="Times New Roman"/>
            <w:sz w:val="28"/>
          </w:rPr>
          <w:t>пункте 8</w:t>
        </w:r>
      </w:hyperlink>
      <w:r w:rsidRPr="00B876F8">
        <w:rPr>
          <w:rFonts w:ascii="Times New Roman" w:hAnsi="Times New Roman" w:cs="Times New Roman"/>
          <w:sz w:val="28"/>
        </w:rPr>
        <w:t xml:space="preserve"> цифры "3 514 459,2" </w:t>
      </w:r>
      <w:proofErr w:type="gramStart"/>
      <w:r w:rsidRPr="00B876F8">
        <w:rPr>
          <w:rFonts w:ascii="Times New Roman" w:hAnsi="Times New Roman" w:cs="Times New Roman"/>
          <w:sz w:val="28"/>
        </w:rPr>
        <w:t>заменить на цифры</w:t>
      </w:r>
      <w:proofErr w:type="gramEnd"/>
      <w:r w:rsidRPr="00B876F8">
        <w:rPr>
          <w:rFonts w:ascii="Times New Roman" w:hAnsi="Times New Roman" w:cs="Times New Roman"/>
          <w:sz w:val="28"/>
        </w:rPr>
        <w:t xml:space="preserve"> "3 527 945,6";</w:t>
      </w:r>
    </w:p>
    <w:p w:rsidR="00B876F8" w:rsidRDefault="00B876F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D7525" w:rsidRPr="00B876F8" w:rsidRDefault="00BD752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876F8">
        <w:rPr>
          <w:rFonts w:ascii="Times New Roman" w:hAnsi="Times New Roman" w:cs="Times New Roman"/>
          <w:sz w:val="28"/>
        </w:rPr>
        <w:t xml:space="preserve">3) в пункте 1 статьи 6 </w:t>
      </w:r>
      <w:hyperlink r:id="rId13" w:history="1">
        <w:r w:rsidRPr="00B876F8">
          <w:rPr>
            <w:rFonts w:ascii="Times New Roman" w:hAnsi="Times New Roman" w:cs="Times New Roman"/>
            <w:sz w:val="28"/>
          </w:rPr>
          <w:t>цифры</w:t>
        </w:r>
      </w:hyperlink>
      <w:r w:rsidRPr="00B876F8">
        <w:rPr>
          <w:rFonts w:ascii="Times New Roman" w:hAnsi="Times New Roman" w:cs="Times New Roman"/>
          <w:sz w:val="28"/>
        </w:rPr>
        <w:t xml:space="preserve"> "3 632 142" </w:t>
      </w:r>
      <w:proofErr w:type="gramStart"/>
      <w:r w:rsidRPr="00B876F8">
        <w:rPr>
          <w:rFonts w:ascii="Times New Roman" w:hAnsi="Times New Roman" w:cs="Times New Roman"/>
          <w:sz w:val="28"/>
        </w:rPr>
        <w:t>заменить на цифры</w:t>
      </w:r>
      <w:proofErr w:type="gramEnd"/>
      <w:r w:rsidRPr="00B876F8">
        <w:rPr>
          <w:rFonts w:ascii="Times New Roman" w:hAnsi="Times New Roman" w:cs="Times New Roman"/>
          <w:sz w:val="28"/>
        </w:rPr>
        <w:t xml:space="preserve"> "3 472 355"; </w:t>
      </w:r>
      <w:hyperlink r:id="rId14" w:history="1">
        <w:r w:rsidRPr="00B876F8">
          <w:rPr>
            <w:rFonts w:ascii="Times New Roman" w:hAnsi="Times New Roman" w:cs="Times New Roman"/>
            <w:sz w:val="28"/>
          </w:rPr>
          <w:t>цифры</w:t>
        </w:r>
      </w:hyperlink>
      <w:r w:rsidRPr="00B876F8">
        <w:rPr>
          <w:rFonts w:ascii="Times New Roman" w:hAnsi="Times New Roman" w:cs="Times New Roman"/>
          <w:sz w:val="28"/>
        </w:rPr>
        <w:t xml:space="preserve"> "2 832 342" заменить на цифры "2 711 855"; </w:t>
      </w:r>
      <w:hyperlink r:id="rId15" w:history="1">
        <w:r w:rsidRPr="00B876F8">
          <w:rPr>
            <w:rFonts w:ascii="Times New Roman" w:hAnsi="Times New Roman" w:cs="Times New Roman"/>
            <w:sz w:val="28"/>
          </w:rPr>
          <w:t>цифры</w:t>
        </w:r>
      </w:hyperlink>
      <w:r w:rsidRPr="00B876F8">
        <w:rPr>
          <w:rFonts w:ascii="Times New Roman" w:hAnsi="Times New Roman" w:cs="Times New Roman"/>
          <w:sz w:val="28"/>
        </w:rPr>
        <w:t xml:space="preserve"> "1 532 342" заменить на цифры "1 461 855";</w:t>
      </w:r>
    </w:p>
    <w:p w:rsidR="00B876F8" w:rsidRDefault="00B876F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D7525" w:rsidRPr="00B876F8" w:rsidRDefault="00BD752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876F8">
        <w:rPr>
          <w:rFonts w:ascii="Times New Roman" w:hAnsi="Times New Roman" w:cs="Times New Roman"/>
          <w:sz w:val="28"/>
        </w:rPr>
        <w:t xml:space="preserve">4) в </w:t>
      </w:r>
      <w:hyperlink r:id="rId16" w:history="1">
        <w:r w:rsidRPr="00B876F8">
          <w:rPr>
            <w:rFonts w:ascii="Times New Roman" w:hAnsi="Times New Roman" w:cs="Times New Roman"/>
            <w:sz w:val="28"/>
          </w:rPr>
          <w:t>пункте 1 статьи 7</w:t>
        </w:r>
      </w:hyperlink>
      <w:r w:rsidRPr="00B876F8">
        <w:rPr>
          <w:rFonts w:ascii="Times New Roman" w:hAnsi="Times New Roman" w:cs="Times New Roman"/>
          <w:sz w:val="28"/>
        </w:rPr>
        <w:t xml:space="preserve"> цифры "611 416,0" </w:t>
      </w:r>
      <w:proofErr w:type="gramStart"/>
      <w:r w:rsidRPr="00B876F8">
        <w:rPr>
          <w:rFonts w:ascii="Times New Roman" w:hAnsi="Times New Roman" w:cs="Times New Roman"/>
          <w:sz w:val="28"/>
        </w:rPr>
        <w:t>заменить на цифры</w:t>
      </w:r>
      <w:proofErr w:type="gramEnd"/>
      <w:r w:rsidRPr="00B876F8">
        <w:rPr>
          <w:rFonts w:ascii="Times New Roman" w:hAnsi="Times New Roman" w:cs="Times New Roman"/>
          <w:sz w:val="28"/>
        </w:rPr>
        <w:t xml:space="preserve"> "614 091,5";</w:t>
      </w:r>
    </w:p>
    <w:p w:rsidR="00B876F8" w:rsidRDefault="00B876F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D7525" w:rsidRPr="00B876F8" w:rsidRDefault="00BD752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876F8">
        <w:rPr>
          <w:rFonts w:ascii="Times New Roman" w:hAnsi="Times New Roman" w:cs="Times New Roman"/>
          <w:sz w:val="28"/>
        </w:rPr>
        <w:t xml:space="preserve">5) </w:t>
      </w:r>
      <w:hyperlink r:id="rId17" w:history="1">
        <w:r w:rsidRPr="00B876F8">
          <w:rPr>
            <w:rFonts w:ascii="Times New Roman" w:hAnsi="Times New Roman" w:cs="Times New Roman"/>
            <w:sz w:val="28"/>
          </w:rPr>
          <w:t>приложения 1</w:t>
        </w:r>
      </w:hyperlink>
      <w:r w:rsidRPr="00B876F8">
        <w:rPr>
          <w:rFonts w:ascii="Times New Roman" w:hAnsi="Times New Roman" w:cs="Times New Roman"/>
          <w:sz w:val="28"/>
        </w:rPr>
        <w:t xml:space="preserve">, </w:t>
      </w:r>
      <w:hyperlink r:id="rId18" w:history="1">
        <w:r w:rsidRPr="00B876F8">
          <w:rPr>
            <w:rFonts w:ascii="Times New Roman" w:hAnsi="Times New Roman" w:cs="Times New Roman"/>
            <w:sz w:val="28"/>
          </w:rPr>
          <w:t>2</w:t>
        </w:r>
      </w:hyperlink>
      <w:r w:rsidRPr="00B876F8">
        <w:rPr>
          <w:rFonts w:ascii="Times New Roman" w:hAnsi="Times New Roman" w:cs="Times New Roman"/>
          <w:sz w:val="28"/>
        </w:rPr>
        <w:t xml:space="preserve">, </w:t>
      </w:r>
      <w:hyperlink r:id="rId19" w:history="1">
        <w:r w:rsidRPr="00B876F8">
          <w:rPr>
            <w:rFonts w:ascii="Times New Roman" w:hAnsi="Times New Roman" w:cs="Times New Roman"/>
            <w:sz w:val="28"/>
          </w:rPr>
          <w:t>6</w:t>
        </w:r>
      </w:hyperlink>
      <w:r w:rsidRPr="00B876F8">
        <w:rPr>
          <w:rFonts w:ascii="Times New Roman" w:hAnsi="Times New Roman" w:cs="Times New Roman"/>
          <w:sz w:val="28"/>
        </w:rPr>
        <w:t xml:space="preserve">, </w:t>
      </w:r>
      <w:hyperlink r:id="rId20" w:history="1">
        <w:r w:rsidRPr="00B876F8">
          <w:rPr>
            <w:rFonts w:ascii="Times New Roman" w:hAnsi="Times New Roman" w:cs="Times New Roman"/>
            <w:sz w:val="28"/>
          </w:rPr>
          <w:t>7</w:t>
        </w:r>
      </w:hyperlink>
      <w:r w:rsidRPr="00B876F8">
        <w:rPr>
          <w:rFonts w:ascii="Times New Roman" w:hAnsi="Times New Roman" w:cs="Times New Roman"/>
          <w:sz w:val="28"/>
        </w:rPr>
        <w:t xml:space="preserve">, </w:t>
      </w:r>
      <w:hyperlink r:id="rId21" w:history="1">
        <w:r w:rsidRPr="00B876F8">
          <w:rPr>
            <w:rFonts w:ascii="Times New Roman" w:hAnsi="Times New Roman" w:cs="Times New Roman"/>
            <w:sz w:val="28"/>
          </w:rPr>
          <w:t>8</w:t>
        </w:r>
      </w:hyperlink>
      <w:r w:rsidRPr="00B876F8">
        <w:rPr>
          <w:rFonts w:ascii="Times New Roman" w:hAnsi="Times New Roman" w:cs="Times New Roman"/>
          <w:sz w:val="28"/>
        </w:rPr>
        <w:t xml:space="preserve">, </w:t>
      </w:r>
      <w:hyperlink r:id="rId22" w:history="1">
        <w:r w:rsidRPr="00B876F8">
          <w:rPr>
            <w:rFonts w:ascii="Times New Roman" w:hAnsi="Times New Roman" w:cs="Times New Roman"/>
            <w:sz w:val="28"/>
          </w:rPr>
          <w:t>9</w:t>
        </w:r>
      </w:hyperlink>
      <w:r w:rsidRPr="00B876F8">
        <w:rPr>
          <w:rFonts w:ascii="Times New Roman" w:hAnsi="Times New Roman" w:cs="Times New Roman"/>
          <w:sz w:val="28"/>
        </w:rPr>
        <w:t xml:space="preserve">, </w:t>
      </w:r>
      <w:hyperlink r:id="rId23" w:history="1">
        <w:r w:rsidRPr="00B876F8">
          <w:rPr>
            <w:rFonts w:ascii="Times New Roman" w:hAnsi="Times New Roman" w:cs="Times New Roman"/>
            <w:sz w:val="28"/>
          </w:rPr>
          <w:t>10</w:t>
        </w:r>
      </w:hyperlink>
      <w:r w:rsidRPr="00B876F8">
        <w:rPr>
          <w:rFonts w:ascii="Times New Roman" w:hAnsi="Times New Roman" w:cs="Times New Roman"/>
          <w:sz w:val="28"/>
        </w:rPr>
        <w:t xml:space="preserve">, </w:t>
      </w:r>
      <w:hyperlink r:id="rId24" w:history="1">
        <w:r w:rsidRPr="00B876F8">
          <w:rPr>
            <w:rFonts w:ascii="Times New Roman" w:hAnsi="Times New Roman" w:cs="Times New Roman"/>
            <w:sz w:val="28"/>
          </w:rPr>
          <w:t>11</w:t>
        </w:r>
      </w:hyperlink>
      <w:r w:rsidRPr="00B876F8">
        <w:rPr>
          <w:rFonts w:ascii="Times New Roman" w:hAnsi="Times New Roman" w:cs="Times New Roman"/>
          <w:sz w:val="28"/>
        </w:rPr>
        <w:t xml:space="preserve">, </w:t>
      </w:r>
      <w:hyperlink r:id="rId25" w:history="1">
        <w:r w:rsidRPr="00B876F8">
          <w:rPr>
            <w:rFonts w:ascii="Times New Roman" w:hAnsi="Times New Roman" w:cs="Times New Roman"/>
            <w:sz w:val="28"/>
          </w:rPr>
          <w:t>12</w:t>
        </w:r>
      </w:hyperlink>
      <w:r w:rsidRPr="00B876F8">
        <w:rPr>
          <w:rFonts w:ascii="Times New Roman" w:hAnsi="Times New Roman" w:cs="Times New Roman"/>
          <w:sz w:val="28"/>
        </w:rPr>
        <w:t xml:space="preserve">, </w:t>
      </w:r>
      <w:hyperlink r:id="rId26" w:history="1">
        <w:r w:rsidRPr="00B876F8">
          <w:rPr>
            <w:rFonts w:ascii="Times New Roman" w:hAnsi="Times New Roman" w:cs="Times New Roman"/>
            <w:sz w:val="28"/>
          </w:rPr>
          <w:t>13</w:t>
        </w:r>
      </w:hyperlink>
      <w:r w:rsidRPr="00B876F8">
        <w:rPr>
          <w:rFonts w:ascii="Times New Roman" w:hAnsi="Times New Roman" w:cs="Times New Roman"/>
          <w:sz w:val="28"/>
        </w:rPr>
        <w:t xml:space="preserve">, </w:t>
      </w:r>
      <w:hyperlink r:id="rId27" w:history="1">
        <w:r w:rsidRPr="00B876F8">
          <w:rPr>
            <w:rFonts w:ascii="Times New Roman" w:hAnsi="Times New Roman" w:cs="Times New Roman"/>
            <w:sz w:val="28"/>
          </w:rPr>
          <w:t>14</w:t>
        </w:r>
      </w:hyperlink>
      <w:r w:rsidRPr="00B876F8">
        <w:rPr>
          <w:rFonts w:ascii="Times New Roman" w:hAnsi="Times New Roman" w:cs="Times New Roman"/>
          <w:sz w:val="28"/>
        </w:rPr>
        <w:t xml:space="preserve"> изложить в новой редакции </w:t>
      </w:r>
      <w:hyperlink r:id="rId28" w:history="1">
        <w:r w:rsidRPr="00B876F8">
          <w:rPr>
            <w:rFonts w:ascii="Times New Roman" w:hAnsi="Times New Roman" w:cs="Times New Roman"/>
            <w:sz w:val="28"/>
          </w:rPr>
          <w:t>(прилагаются)</w:t>
        </w:r>
      </w:hyperlink>
      <w:r w:rsidRPr="00B876F8">
        <w:rPr>
          <w:rFonts w:ascii="Times New Roman" w:hAnsi="Times New Roman" w:cs="Times New Roman"/>
          <w:sz w:val="28"/>
        </w:rPr>
        <w:t>.</w:t>
      </w:r>
    </w:p>
    <w:p w:rsidR="00BD7525" w:rsidRPr="00B876F8" w:rsidRDefault="00BD752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D7525" w:rsidRPr="00B876F8" w:rsidRDefault="00BD752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</w:rPr>
      </w:pPr>
      <w:r w:rsidRPr="00B876F8">
        <w:rPr>
          <w:rFonts w:ascii="Times New Roman" w:hAnsi="Times New Roman" w:cs="Times New Roman"/>
          <w:b/>
          <w:sz w:val="28"/>
        </w:rPr>
        <w:t>Статья 2</w:t>
      </w:r>
    </w:p>
    <w:p w:rsidR="00BD7525" w:rsidRPr="00B876F8" w:rsidRDefault="00BD752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D7525" w:rsidRPr="00B876F8" w:rsidRDefault="00BD752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876F8">
        <w:rPr>
          <w:rFonts w:ascii="Times New Roman" w:hAnsi="Times New Roman" w:cs="Times New Roman"/>
          <w:sz w:val="28"/>
        </w:rPr>
        <w:t>Настоящие изменения вступают в силу со дня официального опубликования.</w:t>
      </w:r>
    </w:p>
    <w:p w:rsidR="00BD7525" w:rsidRDefault="00BD752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482A41" w:rsidRDefault="00482A41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C7817" w:rsidRPr="00B876F8" w:rsidRDefault="009C7817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D7525" w:rsidRPr="00B876F8" w:rsidRDefault="00BD7525" w:rsidP="006315DD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B876F8">
        <w:rPr>
          <w:rFonts w:ascii="Times New Roman" w:hAnsi="Times New Roman" w:cs="Times New Roman"/>
          <w:sz w:val="28"/>
        </w:rPr>
        <w:t>Глава города Липецка</w:t>
      </w:r>
      <w:r w:rsidR="00B876F8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6315DD">
        <w:rPr>
          <w:rFonts w:ascii="Times New Roman" w:hAnsi="Times New Roman" w:cs="Times New Roman"/>
          <w:sz w:val="28"/>
        </w:rPr>
        <w:t xml:space="preserve">    </w:t>
      </w:r>
      <w:r w:rsidR="00B876F8">
        <w:rPr>
          <w:rFonts w:ascii="Times New Roman" w:hAnsi="Times New Roman" w:cs="Times New Roman"/>
          <w:sz w:val="28"/>
        </w:rPr>
        <w:t xml:space="preserve">   </w:t>
      </w:r>
      <w:r w:rsidRPr="00B876F8">
        <w:rPr>
          <w:rFonts w:ascii="Times New Roman" w:hAnsi="Times New Roman" w:cs="Times New Roman"/>
          <w:sz w:val="28"/>
        </w:rPr>
        <w:t>С.В.ИВАНОВ</w:t>
      </w:r>
    </w:p>
    <w:p w:rsidR="00A50E3B" w:rsidRPr="00B876F8" w:rsidRDefault="00A50E3B">
      <w:pPr>
        <w:rPr>
          <w:rFonts w:ascii="Times New Roman" w:hAnsi="Times New Roman" w:cs="Times New Roman"/>
          <w:sz w:val="28"/>
        </w:rPr>
      </w:pPr>
    </w:p>
    <w:sectPr w:rsidR="00A50E3B" w:rsidRPr="00B876F8" w:rsidSect="00B876F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525"/>
    <w:rsid w:val="00482A41"/>
    <w:rsid w:val="006315DD"/>
    <w:rsid w:val="00907664"/>
    <w:rsid w:val="009C5355"/>
    <w:rsid w:val="009C7817"/>
    <w:rsid w:val="00A50E3B"/>
    <w:rsid w:val="00B876F8"/>
    <w:rsid w:val="00BD7525"/>
    <w:rsid w:val="00CD7E83"/>
    <w:rsid w:val="00D7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7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7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8A1A29DC47D347F65B2FCF4DD8796B400055D4D96DE76D7C9B607192A7957E0E76374EBE04BF4EF2A478H3Z2I" TargetMode="External"/><Relationship Id="rId13" Type="http://schemas.openxmlformats.org/officeDocument/2006/relationships/hyperlink" Target="consultantplus://offline/ref=B58A1A29DC47D347F65B2FCF4DD8796B400055D4D96DE76D7C9B607192A7957E0E76374EBE04BF4EF2A47BH3ZAI" TargetMode="External"/><Relationship Id="rId18" Type="http://schemas.openxmlformats.org/officeDocument/2006/relationships/hyperlink" Target="consultantplus://offline/ref=B58A1A29DC47D347F65B2FCF4DD8796B400055D4D96DE76D7C9B607192A7957E0E76374EBE04BF4EF2A57FH3ZAI" TargetMode="External"/><Relationship Id="rId26" Type="http://schemas.openxmlformats.org/officeDocument/2006/relationships/hyperlink" Target="consultantplus://offline/ref=B58A1A29DC47D347F65B2FCF4DD8796B400055D4D96DE76D7C9B607192A7957E0E76374EBE04BF4FF1A07EH3ZA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58A1A29DC47D347F65B2FCF4DD8796B400055D4D96DE76D7C9B607192A7957E0E76374EBE04BF4EF3A47BH3ZAI" TargetMode="External"/><Relationship Id="rId7" Type="http://schemas.openxmlformats.org/officeDocument/2006/relationships/hyperlink" Target="consultantplus://offline/ref=B58A1A29DC47D347F65B2FCF4DD8796B400055D4D96DE76D7C9B607192A7957E0E76374EBE04BF4EF2A478H3ZDI" TargetMode="External"/><Relationship Id="rId12" Type="http://schemas.openxmlformats.org/officeDocument/2006/relationships/hyperlink" Target="consultantplus://offline/ref=B58A1A29DC47D347F65B2FCF4DD8796B400055D4D96DE76D7C9B607192A7957E0E76374EBE04BF4EF2A47AH3ZCI" TargetMode="External"/><Relationship Id="rId17" Type="http://schemas.openxmlformats.org/officeDocument/2006/relationships/hyperlink" Target="consultantplus://offline/ref=B58A1A29DC47D347F65B2FCF4DD8796B400055D4D96DE76D7C9B607192A7957E0E76374EBE04BF4EF2A475H3Z8I" TargetMode="External"/><Relationship Id="rId25" Type="http://schemas.openxmlformats.org/officeDocument/2006/relationships/hyperlink" Target="consultantplus://offline/ref=B58A1A29DC47D347F65B2FCF4DD8796B400055D4D96DE76D7C9B607192A7957E0E76374EBE04BF4FF1A07CH3ZF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58A1A29DC47D347F65B2FCF4DD8796B400055D4D96DE76D7C9B607192A7957E0E76374EBE04BF4EF2A47BH3ZFI" TargetMode="External"/><Relationship Id="rId20" Type="http://schemas.openxmlformats.org/officeDocument/2006/relationships/hyperlink" Target="consultantplus://offline/ref=B58A1A29DC47D347F65B2FCF4DD8796B400055D4D96DE76D7C9B607192A7957E0E76374EBE04BF4EF2AD7CH3Z2I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8A1A29DC47D347F65B2FCF4DD8796B400055D4D96DE76D7C9B607192A7957E0E76374EBE04BF4EF2A478H3ZFI" TargetMode="External"/><Relationship Id="rId11" Type="http://schemas.openxmlformats.org/officeDocument/2006/relationships/hyperlink" Target="consultantplus://offline/ref=B58A1A29DC47D347F65B2FCF4DD8796B400055D4D96DE76D7C9B607192A7957E0E76374EBE04BF4EF2A47AH3ZFI" TargetMode="External"/><Relationship Id="rId24" Type="http://schemas.openxmlformats.org/officeDocument/2006/relationships/hyperlink" Target="consultantplus://offline/ref=B58A1A29DC47D347F65B2FCF4DD8796B400055D4D96DE76D7C9B607192A7957E0E76374EBE04BF4FF1A77FH3Z3I" TargetMode="External"/><Relationship Id="rId5" Type="http://schemas.openxmlformats.org/officeDocument/2006/relationships/hyperlink" Target="consultantplus://offline/ref=B58A1A29DC47D347F65B2FCF4DD8796B400055D4D96DE76D7C9B607192A7957E0E76374EBE04BF4EF2A478H3Z9I" TargetMode="External"/><Relationship Id="rId15" Type="http://schemas.openxmlformats.org/officeDocument/2006/relationships/hyperlink" Target="consultantplus://offline/ref=B58A1A29DC47D347F65B2FCF4DD8796B400055D4D96DE76D7C9B607192A7957E0E76374EBE04BF4EF2A47BH3ZBI" TargetMode="External"/><Relationship Id="rId23" Type="http://schemas.openxmlformats.org/officeDocument/2006/relationships/hyperlink" Target="consultantplus://offline/ref=B58A1A29DC47D347F65B2FCF4DD8796B400055D4D96DE76D7C9B607192A7957E0E76374EBE04BF4FF2A079H3ZAI" TargetMode="External"/><Relationship Id="rId28" Type="http://schemas.openxmlformats.org/officeDocument/2006/relationships/hyperlink" Target="consultantplus://offline/ref=B58A1A29DC47D347F65B2FCF4DD8796B400055D4D96EE66E7F9B607192A7957E0E76374EBE04BF4EF2A47EH3ZDI" TargetMode="External"/><Relationship Id="rId10" Type="http://schemas.openxmlformats.org/officeDocument/2006/relationships/hyperlink" Target="consultantplus://offline/ref=B58A1A29DC47D347F65B2FCF4DD8796B400055D4D96DE76D7C9B607192A7957E0E76374EBE04BF4EF2A479H3Z2I" TargetMode="External"/><Relationship Id="rId19" Type="http://schemas.openxmlformats.org/officeDocument/2006/relationships/hyperlink" Target="consultantplus://offline/ref=B58A1A29DC47D347F65B2FCF4DD8796B400055D4D96DE76D7C9B607192A7957E0E76374EBE04BF4EF2A374H3Z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8A1A29DC47D347F65B2FCF4DD8796B400055D4D96DE76D7C9B607192A7957E0E76374EBE04BF4EF2A478H3Z3I" TargetMode="External"/><Relationship Id="rId14" Type="http://schemas.openxmlformats.org/officeDocument/2006/relationships/hyperlink" Target="consultantplus://offline/ref=B58A1A29DC47D347F65B2FCF4DD8796B400055D4D96DE76D7C9B607192A7957E0E76374EBE04BF4EF2A47BH3ZBI" TargetMode="External"/><Relationship Id="rId22" Type="http://schemas.openxmlformats.org/officeDocument/2006/relationships/hyperlink" Target="consultantplus://offline/ref=B58A1A29DC47D347F65B2FCF4DD8796B400055D4D96DE76D7C9B607192A7957E0E76374EBE04BF4EF4A27BH3ZEI" TargetMode="External"/><Relationship Id="rId27" Type="http://schemas.openxmlformats.org/officeDocument/2006/relationships/hyperlink" Target="consultantplus://offline/ref=B58A1A29DC47D347F65B2FCF4DD8796B400055D4D96DE76D7C9B607192A7957E0E76374EBE04BF4FF1A078H3Z8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Ужакова М.В..</dc:creator>
  <cp:lastModifiedBy>Ужакова М.В..</cp:lastModifiedBy>
  <cp:revision>11</cp:revision>
  <dcterms:created xsi:type="dcterms:W3CDTF">2016-07-08T08:25:00Z</dcterms:created>
  <dcterms:modified xsi:type="dcterms:W3CDTF">2016-07-11T05:51:00Z</dcterms:modified>
</cp:coreProperties>
</file>